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48769" w14:textId="77777777" w:rsidR="00B83817" w:rsidRDefault="00B83817" w:rsidP="00BC0166">
      <w:pPr>
        <w:spacing w:line="480" w:lineRule="auto"/>
        <w:ind w:left="360" w:hanging="360"/>
      </w:pPr>
    </w:p>
    <w:p w14:paraId="797BEA6D" w14:textId="77777777" w:rsidR="008A4428" w:rsidRDefault="008A4428" w:rsidP="00BC0166">
      <w:pPr>
        <w:spacing w:line="480" w:lineRule="auto"/>
        <w:ind w:left="360" w:hanging="360"/>
      </w:pPr>
    </w:p>
    <w:p w14:paraId="425EB227" w14:textId="77777777" w:rsidR="008A4428" w:rsidRDefault="008A4428" w:rsidP="00BC0166">
      <w:pPr>
        <w:spacing w:line="480" w:lineRule="auto"/>
        <w:ind w:left="360" w:hanging="360"/>
      </w:pPr>
    </w:p>
    <w:p w14:paraId="1AFCD08A" w14:textId="64E7B7D3" w:rsidR="008A4428" w:rsidRDefault="008A4428" w:rsidP="008A4428">
      <w:pPr>
        <w:spacing w:line="240" w:lineRule="auto"/>
        <w:ind w:left="360" w:hanging="360"/>
        <w:jc w:val="center"/>
        <w:rPr>
          <w:lang w:val="en-US"/>
        </w:rPr>
      </w:pPr>
      <w:r>
        <w:rPr>
          <w:lang w:val="en-US"/>
        </w:rPr>
        <w:t>SLP 2</w:t>
      </w:r>
    </w:p>
    <w:p w14:paraId="6D346B7F" w14:textId="1DAE0FC3" w:rsidR="008A4428" w:rsidRDefault="008A4428" w:rsidP="008A4428">
      <w:pPr>
        <w:spacing w:line="240" w:lineRule="auto"/>
        <w:ind w:left="360" w:hanging="360"/>
        <w:jc w:val="center"/>
        <w:rPr>
          <w:lang w:val="en-US"/>
        </w:rPr>
      </w:pPr>
      <w:r>
        <w:rPr>
          <w:lang w:val="en-US"/>
        </w:rPr>
        <w:t>Name</w:t>
      </w:r>
    </w:p>
    <w:p w14:paraId="04964A46" w14:textId="14AC0FC3" w:rsidR="008A4428" w:rsidRDefault="008A4428" w:rsidP="008A4428">
      <w:pPr>
        <w:spacing w:line="240" w:lineRule="auto"/>
        <w:ind w:left="360" w:hanging="360"/>
        <w:jc w:val="center"/>
        <w:rPr>
          <w:lang w:val="en-US"/>
        </w:rPr>
      </w:pPr>
      <w:r>
        <w:rPr>
          <w:lang w:val="en-US"/>
        </w:rPr>
        <w:t>Institution</w:t>
      </w:r>
    </w:p>
    <w:p w14:paraId="266F4DA0" w14:textId="1701B19E" w:rsidR="008A4428" w:rsidRDefault="008A4428">
      <w:pPr>
        <w:rPr>
          <w:lang w:val="en-US"/>
        </w:rPr>
      </w:pPr>
      <w:r>
        <w:rPr>
          <w:lang w:val="en-US"/>
        </w:rPr>
        <w:br w:type="page"/>
      </w:r>
    </w:p>
    <w:sdt>
      <w:sdtPr>
        <w:rPr>
          <w:rFonts w:ascii="Times New Roman" w:hAnsi="Times New Roman" w:cs="Times New Roman"/>
          <w:b/>
          <w:bCs/>
          <w:color w:val="000000" w:themeColor="text1"/>
          <w:sz w:val="26"/>
          <w:szCs w:val="26"/>
        </w:rPr>
        <w:id w:val="-1705253907"/>
        <w:docPartObj>
          <w:docPartGallery w:val="Table of Contents"/>
          <w:docPartUnique/>
        </w:docPartObj>
      </w:sdtPr>
      <w:sdtEndPr>
        <w:rPr>
          <w:rFonts w:asciiTheme="minorHAnsi" w:eastAsiaTheme="minorHAnsi" w:hAnsiTheme="minorHAnsi" w:cstheme="minorBidi"/>
          <w:noProof/>
          <w:color w:val="auto"/>
          <w:kern w:val="2"/>
          <w:sz w:val="22"/>
          <w:szCs w:val="22"/>
          <w:lang w:val="en-PK"/>
          <w14:ligatures w14:val="standardContextual"/>
        </w:rPr>
      </w:sdtEndPr>
      <w:sdtContent>
        <w:p w14:paraId="13193677" w14:textId="1F386567" w:rsidR="008A4428" w:rsidRPr="008A4428" w:rsidRDefault="008A4428" w:rsidP="008A4428">
          <w:pPr>
            <w:pStyle w:val="TOCHeading"/>
            <w:spacing w:line="480" w:lineRule="auto"/>
            <w:jc w:val="center"/>
            <w:rPr>
              <w:rFonts w:ascii="Times New Roman" w:hAnsi="Times New Roman" w:cs="Times New Roman"/>
              <w:b/>
              <w:bCs/>
              <w:color w:val="000000" w:themeColor="text1"/>
              <w:sz w:val="26"/>
              <w:szCs w:val="26"/>
            </w:rPr>
          </w:pPr>
          <w:r w:rsidRPr="008A4428">
            <w:rPr>
              <w:rFonts w:ascii="Times New Roman" w:hAnsi="Times New Roman" w:cs="Times New Roman"/>
              <w:b/>
              <w:bCs/>
              <w:color w:val="000000" w:themeColor="text1"/>
              <w:sz w:val="26"/>
              <w:szCs w:val="26"/>
            </w:rPr>
            <w:t>Table of Contents</w:t>
          </w:r>
        </w:p>
        <w:p w14:paraId="07DB8A69" w14:textId="3B36F62C" w:rsidR="008A4428" w:rsidRDefault="008A4428">
          <w:pPr>
            <w:pStyle w:val="TOC1"/>
            <w:tabs>
              <w:tab w:val="left" w:pos="440"/>
              <w:tab w:val="right" w:leader="dot" w:pos="9016"/>
            </w:tabs>
            <w:rPr>
              <w:noProof/>
            </w:rPr>
          </w:pPr>
          <w:r>
            <w:fldChar w:fldCharType="begin"/>
          </w:r>
          <w:r>
            <w:instrText xml:space="preserve"> TOC \o "1-3" \h \z \u </w:instrText>
          </w:r>
          <w:r>
            <w:fldChar w:fldCharType="separate"/>
          </w:r>
          <w:hyperlink w:anchor="_Toc149645343" w:history="1">
            <w:r w:rsidRPr="00FA1DE5">
              <w:rPr>
                <w:rStyle w:val="Hyperlink"/>
                <w:rFonts w:ascii="Times New Roman" w:hAnsi="Times New Roman" w:cs="Times New Roman"/>
                <w:b/>
                <w:bCs/>
                <w:noProof/>
              </w:rPr>
              <w:t>1.</w:t>
            </w:r>
            <w:r>
              <w:rPr>
                <w:noProof/>
              </w:rPr>
              <w:tab/>
            </w:r>
            <w:r w:rsidRPr="00FA1DE5">
              <w:rPr>
                <w:rStyle w:val="Hyperlink"/>
                <w:rFonts w:ascii="Times New Roman" w:hAnsi="Times New Roman" w:cs="Times New Roman"/>
                <w:b/>
                <w:bCs/>
                <w:noProof/>
                <w:lang w:val="en-US"/>
              </w:rPr>
              <w:t>Developmental level of supervisor’s team</w:t>
            </w:r>
            <w:r>
              <w:rPr>
                <w:noProof/>
                <w:webHidden/>
              </w:rPr>
              <w:tab/>
            </w:r>
            <w:r>
              <w:rPr>
                <w:noProof/>
                <w:webHidden/>
              </w:rPr>
              <w:fldChar w:fldCharType="begin"/>
            </w:r>
            <w:r>
              <w:rPr>
                <w:noProof/>
                <w:webHidden/>
              </w:rPr>
              <w:instrText xml:space="preserve"> PAGEREF _Toc149645343 \h </w:instrText>
            </w:r>
            <w:r>
              <w:rPr>
                <w:noProof/>
                <w:webHidden/>
              </w:rPr>
            </w:r>
            <w:r>
              <w:rPr>
                <w:noProof/>
                <w:webHidden/>
              </w:rPr>
              <w:fldChar w:fldCharType="separate"/>
            </w:r>
            <w:r w:rsidR="004B5A4C">
              <w:rPr>
                <w:noProof/>
                <w:webHidden/>
              </w:rPr>
              <w:t>3</w:t>
            </w:r>
            <w:r>
              <w:rPr>
                <w:noProof/>
                <w:webHidden/>
              </w:rPr>
              <w:fldChar w:fldCharType="end"/>
            </w:r>
          </w:hyperlink>
        </w:p>
        <w:p w14:paraId="0C59A46E" w14:textId="7145F21F" w:rsidR="008A4428" w:rsidRDefault="008A4428">
          <w:pPr>
            <w:pStyle w:val="TOC1"/>
            <w:tabs>
              <w:tab w:val="left" w:pos="440"/>
              <w:tab w:val="right" w:leader="dot" w:pos="9016"/>
            </w:tabs>
            <w:rPr>
              <w:noProof/>
            </w:rPr>
          </w:pPr>
          <w:hyperlink w:anchor="_Toc149645344" w:history="1">
            <w:r w:rsidRPr="00FA1DE5">
              <w:rPr>
                <w:rStyle w:val="Hyperlink"/>
                <w:rFonts w:ascii="Times New Roman" w:hAnsi="Times New Roman" w:cs="Times New Roman"/>
                <w:b/>
                <w:bCs/>
                <w:noProof/>
                <w:lang w:val="en-US"/>
              </w:rPr>
              <w:t>2.</w:t>
            </w:r>
            <w:r>
              <w:rPr>
                <w:noProof/>
              </w:rPr>
              <w:tab/>
            </w:r>
            <w:r w:rsidRPr="00FA1DE5">
              <w:rPr>
                <w:rStyle w:val="Hyperlink"/>
                <w:rFonts w:ascii="Times New Roman" w:hAnsi="Times New Roman" w:cs="Times New Roman"/>
                <w:b/>
                <w:bCs/>
                <w:noProof/>
                <w:lang w:val="en-US"/>
              </w:rPr>
              <w:t>Allocation of tasks</w:t>
            </w:r>
            <w:r>
              <w:rPr>
                <w:noProof/>
                <w:webHidden/>
              </w:rPr>
              <w:tab/>
            </w:r>
            <w:r>
              <w:rPr>
                <w:noProof/>
                <w:webHidden/>
              </w:rPr>
              <w:fldChar w:fldCharType="begin"/>
            </w:r>
            <w:r>
              <w:rPr>
                <w:noProof/>
                <w:webHidden/>
              </w:rPr>
              <w:instrText xml:space="preserve"> PAGEREF _Toc149645344 \h </w:instrText>
            </w:r>
            <w:r>
              <w:rPr>
                <w:noProof/>
                <w:webHidden/>
              </w:rPr>
            </w:r>
            <w:r>
              <w:rPr>
                <w:noProof/>
                <w:webHidden/>
              </w:rPr>
              <w:fldChar w:fldCharType="separate"/>
            </w:r>
            <w:r w:rsidR="004B5A4C">
              <w:rPr>
                <w:noProof/>
                <w:webHidden/>
              </w:rPr>
              <w:t>3</w:t>
            </w:r>
            <w:r>
              <w:rPr>
                <w:noProof/>
                <w:webHidden/>
              </w:rPr>
              <w:fldChar w:fldCharType="end"/>
            </w:r>
          </w:hyperlink>
        </w:p>
        <w:p w14:paraId="6605D1F9" w14:textId="2EE2CDD7" w:rsidR="008A4428" w:rsidRDefault="008A4428">
          <w:pPr>
            <w:pStyle w:val="TOC1"/>
            <w:tabs>
              <w:tab w:val="left" w:pos="440"/>
              <w:tab w:val="right" w:leader="dot" w:pos="9016"/>
            </w:tabs>
            <w:rPr>
              <w:noProof/>
            </w:rPr>
          </w:pPr>
          <w:hyperlink w:anchor="_Toc149645345" w:history="1">
            <w:r w:rsidRPr="00FA1DE5">
              <w:rPr>
                <w:rStyle w:val="Hyperlink"/>
                <w:rFonts w:ascii="Times New Roman" w:hAnsi="Times New Roman" w:cs="Times New Roman"/>
                <w:b/>
                <w:bCs/>
                <w:noProof/>
                <w:lang w:val="en-US"/>
              </w:rPr>
              <w:t>3.</w:t>
            </w:r>
            <w:r>
              <w:rPr>
                <w:noProof/>
              </w:rPr>
              <w:tab/>
            </w:r>
            <w:r w:rsidRPr="00FA1DE5">
              <w:rPr>
                <w:rStyle w:val="Hyperlink"/>
                <w:rFonts w:ascii="Times New Roman" w:hAnsi="Times New Roman" w:cs="Times New Roman"/>
                <w:b/>
                <w:bCs/>
                <w:noProof/>
                <w:lang w:val="en-US"/>
              </w:rPr>
              <w:t>Comparative analysis of the leadership styles of supervisor and team</w:t>
            </w:r>
            <w:r>
              <w:rPr>
                <w:noProof/>
                <w:webHidden/>
              </w:rPr>
              <w:tab/>
            </w:r>
            <w:r>
              <w:rPr>
                <w:noProof/>
                <w:webHidden/>
              </w:rPr>
              <w:fldChar w:fldCharType="begin"/>
            </w:r>
            <w:r>
              <w:rPr>
                <w:noProof/>
                <w:webHidden/>
              </w:rPr>
              <w:instrText xml:space="preserve"> PAGEREF _Toc149645345 \h </w:instrText>
            </w:r>
            <w:r>
              <w:rPr>
                <w:noProof/>
                <w:webHidden/>
              </w:rPr>
            </w:r>
            <w:r>
              <w:rPr>
                <w:noProof/>
                <w:webHidden/>
              </w:rPr>
              <w:fldChar w:fldCharType="separate"/>
            </w:r>
            <w:r w:rsidR="004B5A4C">
              <w:rPr>
                <w:noProof/>
                <w:webHidden/>
              </w:rPr>
              <w:t>4</w:t>
            </w:r>
            <w:r>
              <w:rPr>
                <w:noProof/>
                <w:webHidden/>
              </w:rPr>
              <w:fldChar w:fldCharType="end"/>
            </w:r>
          </w:hyperlink>
        </w:p>
        <w:p w14:paraId="08551846" w14:textId="5E48E5AE" w:rsidR="008A4428" w:rsidRDefault="008A4428">
          <w:pPr>
            <w:pStyle w:val="TOC1"/>
            <w:tabs>
              <w:tab w:val="left" w:pos="440"/>
              <w:tab w:val="right" w:leader="dot" w:pos="9016"/>
            </w:tabs>
            <w:rPr>
              <w:noProof/>
            </w:rPr>
          </w:pPr>
          <w:hyperlink w:anchor="_Toc149645346" w:history="1">
            <w:r w:rsidRPr="00FA1DE5">
              <w:rPr>
                <w:rStyle w:val="Hyperlink"/>
                <w:rFonts w:ascii="Times New Roman" w:hAnsi="Times New Roman" w:cs="Times New Roman"/>
                <w:b/>
                <w:bCs/>
                <w:noProof/>
                <w:lang w:val="en-US"/>
              </w:rPr>
              <w:t>4.</w:t>
            </w:r>
            <w:r>
              <w:rPr>
                <w:noProof/>
              </w:rPr>
              <w:tab/>
            </w:r>
            <w:r w:rsidRPr="00FA1DE5">
              <w:rPr>
                <w:rStyle w:val="Hyperlink"/>
                <w:rFonts w:ascii="Times New Roman" w:hAnsi="Times New Roman" w:cs="Times New Roman"/>
                <w:b/>
                <w:bCs/>
                <w:noProof/>
                <w:lang w:val="en-US"/>
              </w:rPr>
              <w:t>Recommendations for the supervisor</w:t>
            </w:r>
            <w:r>
              <w:rPr>
                <w:noProof/>
                <w:webHidden/>
              </w:rPr>
              <w:tab/>
            </w:r>
            <w:r>
              <w:rPr>
                <w:noProof/>
                <w:webHidden/>
              </w:rPr>
              <w:fldChar w:fldCharType="begin"/>
            </w:r>
            <w:r>
              <w:rPr>
                <w:noProof/>
                <w:webHidden/>
              </w:rPr>
              <w:instrText xml:space="preserve"> PAGEREF _Toc149645346 \h </w:instrText>
            </w:r>
            <w:r>
              <w:rPr>
                <w:noProof/>
                <w:webHidden/>
              </w:rPr>
            </w:r>
            <w:r>
              <w:rPr>
                <w:noProof/>
                <w:webHidden/>
              </w:rPr>
              <w:fldChar w:fldCharType="separate"/>
            </w:r>
            <w:r w:rsidR="004B5A4C">
              <w:rPr>
                <w:noProof/>
                <w:webHidden/>
              </w:rPr>
              <w:t>4</w:t>
            </w:r>
            <w:r>
              <w:rPr>
                <w:noProof/>
                <w:webHidden/>
              </w:rPr>
              <w:fldChar w:fldCharType="end"/>
            </w:r>
          </w:hyperlink>
        </w:p>
        <w:p w14:paraId="4390EE9A" w14:textId="76AFDC39" w:rsidR="008A4428" w:rsidRDefault="008A4428">
          <w:pPr>
            <w:pStyle w:val="TOC1"/>
            <w:tabs>
              <w:tab w:val="right" w:leader="dot" w:pos="9016"/>
            </w:tabs>
            <w:rPr>
              <w:noProof/>
            </w:rPr>
          </w:pPr>
          <w:hyperlink w:anchor="_Toc149645347" w:history="1">
            <w:r w:rsidRPr="00FA1DE5">
              <w:rPr>
                <w:rStyle w:val="Hyperlink"/>
                <w:rFonts w:ascii="Times New Roman" w:hAnsi="Times New Roman" w:cs="Times New Roman"/>
                <w:b/>
                <w:bCs/>
                <w:noProof/>
                <w:lang w:val="en-US"/>
              </w:rPr>
              <w:t>References</w:t>
            </w:r>
            <w:r>
              <w:rPr>
                <w:noProof/>
                <w:webHidden/>
              </w:rPr>
              <w:tab/>
            </w:r>
            <w:r>
              <w:rPr>
                <w:noProof/>
                <w:webHidden/>
              </w:rPr>
              <w:fldChar w:fldCharType="begin"/>
            </w:r>
            <w:r>
              <w:rPr>
                <w:noProof/>
                <w:webHidden/>
              </w:rPr>
              <w:instrText xml:space="preserve"> PAGEREF _Toc149645347 \h </w:instrText>
            </w:r>
            <w:r>
              <w:rPr>
                <w:noProof/>
                <w:webHidden/>
              </w:rPr>
            </w:r>
            <w:r>
              <w:rPr>
                <w:noProof/>
                <w:webHidden/>
              </w:rPr>
              <w:fldChar w:fldCharType="separate"/>
            </w:r>
            <w:r w:rsidR="004B5A4C">
              <w:rPr>
                <w:noProof/>
                <w:webHidden/>
              </w:rPr>
              <w:t>6</w:t>
            </w:r>
            <w:r>
              <w:rPr>
                <w:noProof/>
                <w:webHidden/>
              </w:rPr>
              <w:fldChar w:fldCharType="end"/>
            </w:r>
          </w:hyperlink>
        </w:p>
        <w:p w14:paraId="494B40EE" w14:textId="4A79016C" w:rsidR="008A4428" w:rsidRDefault="008A4428">
          <w:r>
            <w:rPr>
              <w:b/>
              <w:bCs/>
              <w:noProof/>
            </w:rPr>
            <w:fldChar w:fldCharType="end"/>
          </w:r>
        </w:p>
      </w:sdtContent>
    </w:sdt>
    <w:p w14:paraId="3707C09B" w14:textId="77777777" w:rsidR="008A4428" w:rsidRPr="008A4428" w:rsidRDefault="008A4428" w:rsidP="008A4428">
      <w:pPr>
        <w:spacing w:line="240" w:lineRule="auto"/>
        <w:ind w:left="360" w:hanging="360"/>
        <w:jc w:val="center"/>
        <w:rPr>
          <w:lang w:val="en-US"/>
        </w:rPr>
      </w:pPr>
    </w:p>
    <w:p w14:paraId="793FFE74" w14:textId="77777777" w:rsidR="008A4428" w:rsidRDefault="008A4428">
      <w:pPr>
        <w:rPr>
          <w:rFonts w:ascii="Times New Roman" w:eastAsiaTheme="majorEastAsia" w:hAnsi="Times New Roman" w:cs="Times New Roman"/>
          <w:b/>
          <w:bCs/>
          <w:color w:val="000000" w:themeColor="text1"/>
          <w:sz w:val="24"/>
          <w:szCs w:val="24"/>
          <w:lang w:val="en-US"/>
        </w:rPr>
      </w:pPr>
      <w:bookmarkStart w:id="0" w:name="_Toc149645343"/>
      <w:r>
        <w:rPr>
          <w:rFonts w:ascii="Times New Roman" w:hAnsi="Times New Roman" w:cs="Times New Roman"/>
          <w:b/>
          <w:bCs/>
          <w:color w:val="000000" w:themeColor="text1"/>
          <w:sz w:val="24"/>
          <w:szCs w:val="24"/>
          <w:lang w:val="en-US"/>
        </w:rPr>
        <w:br w:type="page"/>
      </w:r>
    </w:p>
    <w:p w14:paraId="0F057024" w14:textId="2E1BBD75" w:rsidR="001E40A7" w:rsidRPr="00BC0166" w:rsidRDefault="00BC0166" w:rsidP="00BC0166">
      <w:pPr>
        <w:pStyle w:val="Heading1"/>
        <w:numPr>
          <w:ilvl w:val="0"/>
          <w:numId w:val="2"/>
        </w:numPr>
        <w:spacing w:line="480" w:lineRule="auto"/>
        <w:rPr>
          <w:rFonts w:ascii="Times New Roman" w:hAnsi="Times New Roman" w:cs="Times New Roman"/>
          <w:b/>
          <w:bCs/>
          <w:color w:val="000000" w:themeColor="text1"/>
          <w:sz w:val="24"/>
          <w:szCs w:val="24"/>
        </w:rPr>
      </w:pPr>
      <w:r w:rsidRPr="00BC0166">
        <w:rPr>
          <w:rFonts w:ascii="Times New Roman" w:hAnsi="Times New Roman" w:cs="Times New Roman"/>
          <w:b/>
          <w:bCs/>
          <w:color w:val="000000" w:themeColor="text1"/>
          <w:sz w:val="24"/>
          <w:szCs w:val="24"/>
          <w:lang w:val="en-US"/>
        </w:rPr>
        <w:lastRenderedPageBreak/>
        <w:t>Developmental level of supervisor’s team</w:t>
      </w:r>
      <w:bookmarkEnd w:id="0"/>
    </w:p>
    <w:p w14:paraId="3749C764" w14:textId="14B43948" w:rsidR="00637B0E" w:rsidRDefault="00241C4E" w:rsidP="006E7F96">
      <w:pPr>
        <w:spacing w:line="360" w:lineRule="auto"/>
        <w:jc w:val="both"/>
        <w:rPr>
          <w:rFonts w:ascii="Times New Roman" w:hAnsi="Times New Roman" w:cs="Times New Roman"/>
          <w:sz w:val="24"/>
          <w:szCs w:val="24"/>
          <w:lang w:val="en-US"/>
        </w:rPr>
      </w:pPr>
      <w:r w:rsidRPr="00BC0166">
        <w:rPr>
          <w:rFonts w:ascii="Times New Roman" w:hAnsi="Times New Roman" w:cs="Times New Roman"/>
          <w:sz w:val="24"/>
          <w:szCs w:val="24"/>
          <w:lang w:val="en-US"/>
        </w:rPr>
        <w:t xml:space="preserve">According to the developmental levels categorized by Lacy (2021), my supervisor’s full team falls in D3 level proclaiming high competence and variable commitment. The whole team possesses the required skills and are well-versed in managing media and marketing campaigns for different businesses. However, the commitment level certainly varies. The team members have different years of experience and professional attitude due to which, </w:t>
      </w:r>
      <w:r w:rsidR="00DC2617" w:rsidRPr="00BC0166">
        <w:rPr>
          <w:rFonts w:ascii="Times New Roman" w:hAnsi="Times New Roman" w:cs="Times New Roman"/>
          <w:sz w:val="24"/>
          <w:szCs w:val="24"/>
          <w:lang w:val="en-US"/>
        </w:rPr>
        <w:t>sometimes</w:t>
      </w:r>
      <w:r w:rsidRPr="00BC0166">
        <w:rPr>
          <w:rFonts w:ascii="Times New Roman" w:hAnsi="Times New Roman" w:cs="Times New Roman"/>
          <w:sz w:val="24"/>
          <w:szCs w:val="24"/>
          <w:lang w:val="en-US"/>
        </w:rPr>
        <w:t xml:space="preserve">, it becomes a critical challenge for the experienced professionals to witness the same level of commitment and ownership to the assigned project from the novice or new entrants. </w:t>
      </w:r>
      <w:r w:rsidR="00DC2617" w:rsidRPr="00BC0166">
        <w:rPr>
          <w:rFonts w:ascii="Times New Roman" w:hAnsi="Times New Roman" w:cs="Times New Roman"/>
          <w:sz w:val="24"/>
          <w:szCs w:val="24"/>
          <w:lang w:val="en-US"/>
        </w:rPr>
        <w:t xml:space="preserve">There have been such instances where the new team members at the beginning of their careers switched during the </w:t>
      </w:r>
      <w:r w:rsidR="00D7357C" w:rsidRPr="00BC0166">
        <w:rPr>
          <w:rFonts w:ascii="Times New Roman" w:hAnsi="Times New Roman" w:cs="Times New Roman"/>
          <w:sz w:val="24"/>
          <w:szCs w:val="24"/>
          <w:lang w:val="en-US"/>
        </w:rPr>
        <w:t>project,</w:t>
      </w:r>
      <w:r w:rsidR="00DC2617" w:rsidRPr="00BC0166">
        <w:rPr>
          <w:rFonts w:ascii="Times New Roman" w:hAnsi="Times New Roman" w:cs="Times New Roman"/>
          <w:sz w:val="24"/>
          <w:szCs w:val="24"/>
          <w:lang w:val="en-US"/>
        </w:rPr>
        <w:t xml:space="preserve"> which added stress to the whole team followed by an immediate need for the reallocation of responsibilities. </w:t>
      </w:r>
      <w:r w:rsidR="00D7357C" w:rsidRPr="00BC0166">
        <w:rPr>
          <w:rFonts w:ascii="Times New Roman" w:hAnsi="Times New Roman" w:cs="Times New Roman"/>
          <w:sz w:val="24"/>
          <w:szCs w:val="24"/>
          <w:lang w:val="en-US"/>
        </w:rPr>
        <w:t xml:space="preserve">Despite that, there is no second opinion about the skills, abilities and competencies of the team members. They are equipped with the required leadership, adaptability and situation management skills. </w:t>
      </w:r>
    </w:p>
    <w:p w14:paraId="459D84DA" w14:textId="16B0C7FE" w:rsidR="006E7F96" w:rsidRPr="006E7F96" w:rsidRDefault="006E7F96" w:rsidP="006E7F96">
      <w:pPr>
        <w:pStyle w:val="Heading1"/>
        <w:numPr>
          <w:ilvl w:val="0"/>
          <w:numId w:val="2"/>
        </w:numPr>
        <w:spacing w:line="480" w:lineRule="auto"/>
        <w:rPr>
          <w:rFonts w:ascii="Times New Roman" w:hAnsi="Times New Roman" w:cs="Times New Roman"/>
          <w:b/>
          <w:bCs/>
          <w:color w:val="000000" w:themeColor="text1"/>
          <w:sz w:val="24"/>
          <w:szCs w:val="24"/>
          <w:lang w:val="en-US"/>
        </w:rPr>
      </w:pPr>
      <w:bookmarkStart w:id="1" w:name="_Toc149645344"/>
      <w:r w:rsidRPr="006E7F96">
        <w:rPr>
          <w:rFonts w:ascii="Times New Roman" w:hAnsi="Times New Roman" w:cs="Times New Roman"/>
          <w:b/>
          <w:bCs/>
          <w:color w:val="000000" w:themeColor="text1"/>
          <w:sz w:val="24"/>
          <w:szCs w:val="24"/>
          <w:lang w:val="en-US"/>
        </w:rPr>
        <w:t>Allocation of tasks</w:t>
      </w:r>
      <w:bookmarkEnd w:id="1"/>
    </w:p>
    <w:p w14:paraId="1D3623E9" w14:textId="64DF214A" w:rsidR="00AB6D35" w:rsidRDefault="00F04E2D" w:rsidP="00FE32B3">
      <w:pPr>
        <w:spacing w:line="360" w:lineRule="auto"/>
        <w:jc w:val="both"/>
        <w:rPr>
          <w:rFonts w:ascii="Times New Roman" w:hAnsi="Times New Roman" w:cs="Times New Roman"/>
          <w:sz w:val="24"/>
          <w:szCs w:val="24"/>
          <w:lang w:val="en-US"/>
        </w:rPr>
      </w:pPr>
      <w:r w:rsidRPr="00FE32B3">
        <w:rPr>
          <w:rFonts w:ascii="Times New Roman" w:hAnsi="Times New Roman" w:cs="Times New Roman"/>
          <w:sz w:val="24"/>
          <w:szCs w:val="24"/>
          <w:lang w:val="en-US"/>
        </w:rPr>
        <w:t xml:space="preserve">As mentioned in SLP, my supervisor is the marketing lead of the organization as well. Therefore, the type and intensity of work that he has to take care of is quite challenging, diversified and multi-fold. Considering the strategic and operational responsibilities of my supervisor, he usually opts for autocracy and instructs the team members about the required deliverables in an unstructured form. The team leads working under the supervisor are obliged to further define scope of the project, create WBS and allocate responsibilities to the team members. However, the supervisor makes sure to schedule a meeting a meeting with the team leads once a month about the progress of the project which keeps him involved. </w:t>
      </w:r>
      <w:r w:rsidR="00904FFE">
        <w:rPr>
          <w:rFonts w:ascii="Times New Roman" w:hAnsi="Times New Roman" w:cs="Times New Roman"/>
          <w:sz w:val="24"/>
          <w:szCs w:val="24"/>
          <w:lang w:val="en-US"/>
        </w:rPr>
        <w:t>For instance, if a new marketing campaign needs to be designed for one of our existing clients, my supervisor simply sends me an email or shares the information shared by the client with me in the meeting. At this point, I take on the responsibility to further my communication with the client about requirements, scope, focal point and handle the strategic and implementation phase of the project</w:t>
      </w:r>
      <w:r w:rsidR="00946CC4">
        <w:rPr>
          <w:rFonts w:ascii="Times New Roman" w:hAnsi="Times New Roman" w:cs="Times New Roman"/>
          <w:sz w:val="24"/>
          <w:szCs w:val="24"/>
          <w:lang w:val="en-US"/>
        </w:rPr>
        <w:t xml:space="preserve"> ensuring to keep my supervisor updated</w:t>
      </w:r>
      <w:r w:rsidR="00904FFE">
        <w:rPr>
          <w:rFonts w:ascii="Times New Roman" w:hAnsi="Times New Roman" w:cs="Times New Roman"/>
          <w:sz w:val="24"/>
          <w:szCs w:val="24"/>
          <w:lang w:val="en-US"/>
        </w:rPr>
        <w:t xml:space="preserve">. </w:t>
      </w:r>
      <w:r w:rsidR="00FE32B3">
        <w:rPr>
          <w:rFonts w:ascii="Times New Roman" w:hAnsi="Times New Roman" w:cs="Times New Roman"/>
          <w:sz w:val="24"/>
          <w:szCs w:val="24"/>
          <w:lang w:val="en-US"/>
        </w:rPr>
        <w:t xml:space="preserve">Given that, he also possesses the decision making authority which is further implemented by the team leads and relative departmental heads which is certainly a depiction of autocratic leadership and unstructured tasks. </w:t>
      </w:r>
    </w:p>
    <w:p w14:paraId="1074C2B8" w14:textId="45E77FE9" w:rsidR="002D54DB" w:rsidRPr="00EA4ADA" w:rsidRDefault="00EA4ADA" w:rsidP="00EA4ADA">
      <w:pPr>
        <w:pStyle w:val="Heading1"/>
        <w:numPr>
          <w:ilvl w:val="0"/>
          <w:numId w:val="2"/>
        </w:numPr>
        <w:spacing w:line="480" w:lineRule="auto"/>
        <w:rPr>
          <w:rFonts w:ascii="Times New Roman" w:hAnsi="Times New Roman" w:cs="Times New Roman"/>
          <w:b/>
          <w:bCs/>
          <w:color w:val="000000" w:themeColor="text1"/>
          <w:sz w:val="24"/>
          <w:szCs w:val="24"/>
          <w:lang w:val="en-US"/>
        </w:rPr>
      </w:pPr>
      <w:bookmarkStart w:id="2" w:name="_Toc149645345"/>
      <w:r>
        <w:rPr>
          <w:rFonts w:ascii="Times New Roman" w:hAnsi="Times New Roman" w:cs="Times New Roman"/>
          <w:b/>
          <w:bCs/>
          <w:color w:val="000000" w:themeColor="text1"/>
          <w:sz w:val="24"/>
          <w:szCs w:val="24"/>
          <w:lang w:val="en-US"/>
        </w:rPr>
        <w:lastRenderedPageBreak/>
        <w:t>Comparative analysis of</w:t>
      </w:r>
      <w:r w:rsidRPr="00EA4ADA">
        <w:rPr>
          <w:rFonts w:ascii="Times New Roman" w:hAnsi="Times New Roman" w:cs="Times New Roman"/>
          <w:b/>
          <w:bCs/>
          <w:color w:val="000000" w:themeColor="text1"/>
          <w:sz w:val="24"/>
          <w:szCs w:val="24"/>
          <w:lang w:val="en-US"/>
        </w:rPr>
        <w:t xml:space="preserve"> the leadership styles of supervisor and team</w:t>
      </w:r>
      <w:bookmarkEnd w:id="2"/>
    </w:p>
    <w:p w14:paraId="24525AC2" w14:textId="2804EBF8" w:rsidR="00692353" w:rsidRDefault="00DC7EE9" w:rsidP="004F7BDB">
      <w:pPr>
        <w:spacing w:line="360" w:lineRule="auto"/>
        <w:jc w:val="both"/>
        <w:rPr>
          <w:rFonts w:ascii="Times New Roman" w:hAnsi="Times New Roman" w:cs="Times New Roman"/>
          <w:sz w:val="24"/>
          <w:szCs w:val="24"/>
          <w:lang w:val="en-US"/>
        </w:rPr>
      </w:pPr>
      <w:r w:rsidRPr="004F7BDB">
        <w:rPr>
          <w:rFonts w:ascii="Times New Roman" w:hAnsi="Times New Roman" w:cs="Times New Roman"/>
          <w:sz w:val="24"/>
          <w:szCs w:val="24"/>
          <w:lang w:val="en-US"/>
        </w:rPr>
        <w:t>Considering the situational leadership model, the leadership style of my supervisor is more inclined towards delegation for two reasons. First, the team members are well-versed in their area of expertise and have the capacity to handle the management and operational aspects of the assigned projects independently, without seeking guidance from the supervisor at each stage</w:t>
      </w:r>
      <w:r w:rsidR="004F7BDB">
        <w:rPr>
          <w:rFonts w:ascii="Times New Roman" w:hAnsi="Times New Roman" w:cs="Times New Roman"/>
          <w:sz w:val="24"/>
          <w:szCs w:val="24"/>
          <w:lang w:val="en-US"/>
        </w:rPr>
        <w:t xml:space="preserve"> which complying with the D4 level of situational leadership model</w:t>
      </w:r>
      <w:r w:rsidRPr="004F7BDB">
        <w:rPr>
          <w:rFonts w:ascii="Times New Roman" w:hAnsi="Times New Roman" w:cs="Times New Roman"/>
          <w:sz w:val="24"/>
          <w:szCs w:val="24"/>
          <w:lang w:val="en-US"/>
        </w:rPr>
        <w:t xml:space="preserve">. Second, the supervisor has </w:t>
      </w:r>
      <w:r w:rsidR="00C66B49" w:rsidRPr="004F7BDB">
        <w:rPr>
          <w:rFonts w:ascii="Times New Roman" w:hAnsi="Times New Roman" w:cs="Times New Roman"/>
          <w:sz w:val="24"/>
          <w:szCs w:val="24"/>
          <w:lang w:val="en-US"/>
        </w:rPr>
        <w:t>a diversified</w:t>
      </w:r>
      <w:r w:rsidRPr="004F7BDB">
        <w:rPr>
          <w:rFonts w:ascii="Times New Roman" w:hAnsi="Times New Roman" w:cs="Times New Roman"/>
          <w:sz w:val="24"/>
          <w:szCs w:val="24"/>
          <w:lang w:val="en-US"/>
        </w:rPr>
        <w:t xml:space="preserve"> spectrum of responsibilities, therefore, he opts for autocratic approach, narrates the requirements, expectations and reviews the final product. </w:t>
      </w:r>
      <w:r w:rsidR="00C316A1" w:rsidRPr="004F7BDB">
        <w:rPr>
          <w:rFonts w:ascii="Times New Roman" w:hAnsi="Times New Roman" w:cs="Times New Roman"/>
          <w:sz w:val="24"/>
          <w:szCs w:val="24"/>
          <w:lang w:val="en-US"/>
        </w:rPr>
        <w:t xml:space="preserve">If the final product does not adhere to the instructions, he simply identifies the loopholes and requires the team to submit an updated version in the allocated time. What sets him apart is that he always prefers to review the final campaign or advertisement before it is presented to the company’s clients. </w:t>
      </w:r>
    </w:p>
    <w:p w14:paraId="1E633278" w14:textId="726FD575" w:rsidR="00A93E20" w:rsidRDefault="00A93E20" w:rsidP="004F7BD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Likewise, considering the path goal model, as mentioned prior, the supervisor opts for directive approach</w:t>
      </w:r>
      <w:r w:rsidR="006F3FFE">
        <w:rPr>
          <w:rFonts w:ascii="Times New Roman" w:hAnsi="Times New Roman" w:cs="Times New Roman"/>
          <w:sz w:val="24"/>
          <w:szCs w:val="24"/>
          <w:lang w:val="en-US"/>
        </w:rPr>
        <w:t xml:space="preserve"> (</w:t>
      </w:r>
      <w:proofErr w:type="spellStart"/>
      <w:r w:rsidR="006F3FFE">
        <w:rPr>
          <w:rFonts w:ascii="Times New Roman" w:hAnsi="Times New Roman" w:cs="Times New Roman"/>
          <w:sz w:val="24"/>
          <w:szCs w:val="24"/>
          <w:lang w:val="en-US"/>
        </w:rPr>
        <w:t>Fabac</w:t>
      </w:r>
      <w:proofErr w:type="spellEnd"/>
      <w:r w:rsidR="006F3FFE">
        <w:rPr>
          <w:rFonts w:ascii="Times New Roman" w:hAnsi="Times New Roman" w:cs="Times New Roman"/>
          <w:sz w:val="24"/>
          <w:szCs w:val="24"/>
          <w:lang w:val="en-US"/>
        </w:rPr>
        <w:t xml:space="preserve"> et al. , 2022)</w:t>
      </w:r>
      <w:r>
        <w:rPr>
          <w:rFonts w:ascii="Times New Roman" w:hAnsi="Times New Roman" w:cs="Times New Roman"/>
          <w:sz w:val="24"/>
          <w:szCs w:val="24"/>
          <w:lang w:val="en-US"/>
        </w:rPr>
        <w:t xml:space="preserve"> following which clear instructions are provided along with highlighting the expectations. However, this leadership approach of task allocation differs immensely when compared with the leadership style of the team members (team leads and departmental managers working under the supervisor). The team is well-versed in demonstrating their leadership abilities through following participative leadership approach where all the staff members feel involved, engaged, heard and applauded for their contributions. Likewise, the team leads also involve other staff members working on the project in the decision making project which is a key differentiating factor between the leadership style and task allocation approach of team and the supervisor. </w:t>
      </w:r>
    </w:p>
    <w:p w14:paraId="021A77F8" w14:textId="18610F24" w:rsidR="00FD6456" w:rsidRDefault="00EA4ADA" w:rsidP="00EA4ADA">
      <w:pPr>
        <w:pStyle w:val="Heading1"/>
        <w:numPr>
          <w:ilvl w:val="0"/>
          <w:numId w:val="2"/>
        </w:numPr>
        <w:spacing w:line="480" w:lineRule="auto"/>
        <w:rPr>
          <w:rFonts w:ascii="Times New Roman" w:hAnsi="Times New Roman" w:cs="Times New Roman"/>
          <w:b/>
          <w:bCs/>
          <w:color w:val="000000" w:themeColor="text1"/>
          <w:sz w:val="24"/>
          <w:szCs w:val="24"/>
          <w:lang w:val="en-US"/>
        </w:rPr>
      </w:pPr>
      <w:bookmarkStart w:id="3" w:name="_Toc149645346"/>
      <w:r w:rsidRPr="00EA4ADA">
        <w:rPr>
          <w:rFonts w:ascii="Times New Roman" w:hAnsi="Times New Roman" w:cs="Times New Roman"/>
          <w:b/>
          <w:bCs/>
          <w:color w:val="000000" w:themeColor="text1"/>
          <w:sz w:val="24"/>
          <w:szCs w:val="24"/>
          <w:lang w:val="en-US"/>
        </w:rPr>
        <w:t>Recommendations for the supervisor</w:t>
      </w:r>
      <w:bookmarkEnd w:id="3"/>
    </w:p>
    <w:p w14:paraId="2886173C" w14:textId="6C064668" w:rsidR="00BC04C0" w:rsidRDefault="00741924" w:rsidP="00FE41B3">
      <w:pPr>
        <w:spacing w:line="360" w:lineRule="auto"/>
        <w:jc w:val="both"/>
        <w:rPr>
          <w:rFonts w:ascii="Times New Roman" w:hAnsi="Times New Roman" w:cs="Times New Roman"/>
          <w:sz w:val="24"/>
          <w:szCs w:val="24"/>
          <w:lang w:val="en-US"/>
        </w:rPr>
      </w:pPr>
      <w:r w:rsidRPr="00FE41B3">
        <w:rPr>
          <w:rFonts w:ascii="Times New Roman" w:hAnsi="Times New Roman" w:cs="Times New Roman"/>
          <w:sz w:val="24"/>
          <w:szCs w:val="24"/>
          <w:lang w:val="en-US"/>
        </w:rPr>
        <w:t>Considering the Hersey and Blanchard model of situational leadership identifying four key leadership styles</w:t>
      </w:r>
      <w:r w:rsidR="00694E5E">
        <w:rPr>
          <w:rFonts w:ascii="Times New Roman" w:hAnsi="Times New Roman" w:cs="Times New Roman"/>
          <w:sz w:val="24"/>
          <w:szCs w:val="24"/>
          <w:lang w:val="en-US"/>
        </w:rPr>
        <w:t xml:space="preserve"> (Cairns et al., 1998)</w:t>
      </w:r>
      <w:r w:rsidRPr="00FE41B3">
        <w:rPr>
          <w:rFonts w:ascii="Times New Roman" w:hAnsi="Times New Roman" w:cs="Times New Roman"/>
          <w:sz w:val="24"/>
          <w:szCs w:val="24"/>
          <w:lang w:val="en-US"/>
        </w:rPr>
        <w:t xml:space="preserve">, my supervisor is recommended to opt for supportive leadership style which will not only provoke an inclusive environment at the workplace, but also instill a feeling of belongingness among employees in the company. </w:t>
      </w:r>
      <w:r w:rsidR="006D2F95" w:rsidRPr="00FE41B3">
        <w:rPr>
          <w:rFonts w:ascii="Times New Roman" w:hAnsi="Times New Roman" w:cs="Times New Roman"/>
          <w:sz w:val="24"/>
          <w:szCs w:val="24"/>
          <w:lang w:val="en-US"/>
        </w:rPr>
        <w:t xml:space="preserve">The supervisor is also suggested to pass on constructive feedback over the final product campaign identifying the areas of improvement which will serve as a motivational deal for the employees contradicting the instructional model being currently followed. </w:t>
      </w:r>
    </w:p>
    <w:p w14:paraId="5B1A931D" w14:textId="13D4FDFC" w:rsidR="00FE41B3" w:rsidRPr="00FE41B3" w:rsidRDefault="00FE41B3" w:rsidP="00FE41B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Likewise, considering the path goal model and nature of task allocation</w:t>
      </w:r>
      <w:r w:rsidR="00396161">
        <w:rPr>
          <w:rFonts w:ascii="Times New Roman" w:hAnsi="Times New Roman" w:cs="Times New Roman"/>
          <w:sz w:val="24"/>
          <w:szCs w:val="24"/>
          <w:lang w:val="en-US"/>
        </w:rPr>
        <w:t xml:space="preserve"> (</w:t>
      </w:r>
      <w:proofErr w:type="spellStart"/>
      <w:r w:rsidR="00396161">
        <w:rPr>
          <w:rFonts w:ascii="Times New Roman" w:hAnsi="Times New Roman" w:cs="Times New Roman"/>
          <w:sz w:val="24"/>
          <w:szCs w:val="24"/>
          <w:lang w:val="en-US"/>
        </w:rPr>
        <w:t>Fabac</w:t>
      </w:r>
      <w:proofErr w:type="spellEnd"/>
      <w:r w:rsidR="00396161">
        <w:rPr>
          <w:rFonts w:ascii="Times New Roman" w:hAnsi="Times New Roman" w:cs="Times New Roman"/>
          <w:sz w:val="24"/>
          <w:szCs w:val="24"/>
          <w:lang w:val="en-US"/>
        </w:rPr>
        <w:t xml:space="preserve"> et al., 2022)</w:t>
      </w:r>
      <w:r>
        <w:rPr>
          <w:rFonts w:ascii="Times New Roman" w:hAnsi="Times New Roman" w:cs="Times New Roman"/>
          <w:sz w:val="24"/>
          <w:szCs w:val="24"/>
          <w:lang w:val="en-US"/>
        </w:rPr>
        <w:t xml:space="preserve">, the supervisor can opt for participative leadership ensuring an active engagement of all the team leads and departmental heads in the project (relevant to the project). The supervisor may </w:t>
      </w:r>
      <w:r>
        <w:rPr>
          <w:rFonts w:ascii="Times New Roman" w:hAnsi="Times New Roman" w:cs="Times New Roman"/>
          <w:sz w:val="24"/>
          <w:szCs w:val="24"/>
          <w:lang w:val="en-US"/>
        </w:rPr>
        <w:lastRenderedPageBreak/>
        <w:t xml:space="preserve">also seek recommendations from the team leads about the strategic and operational improvised direction of the company which will instill a feeling of inclusiveness and being valued in the organization while encouraging them to work in the best interest of the company. </w:t>
      </w:r>
    </w:p>
    <w:p w14:paraId="279DA9DB" w14:textId="77777777" w:rsidR="00470A56" w:rsidRDefault="00470A56" w:rsidP="00470A56">
      <w:pPr>
        <w:rPr>
          <w:lang w:val="en-US"/>
        </w:rPr>
      </w:pPr>
    </w:p>
    <w:p w14:paraId="5653F0E0" w14:textId="77777777" w:rsidR="00470A56" w:rsidRPr="00470A56" w:rsidRDefault="00470A56" w:rsidP="00470A56">
      <w:pPr>
        <w:rPr>
          <w:lang w:val="en-US"/>
        </w:rPr>
      </w:pPr>
    </w:p>
    <w:p w14:paraId="48DD620B" w14:textId="77777777" w:rsidR="00FE41B3" w:rsidRDefault="00FE41B3">
      <w:pPr>
        <w:rPr>
          <w:rFonts w:ascii="Times New Roman" w:eastAsiaTheme="majorEastAsia"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br w:type="page"/>
      </w:r>
    </w:p>
    <w:p w14:paraId="3C44677F" w14:textId="0E7F689F" w:rsidR="00573E7F" w:rsidRPr="003626E9" w:rsidRDefault="00573E7F" w:rsidP="003626E9">
      <w:pPr>
        <w:pStyle w:val="Heading1"/>
        <w:spacing w:line="480" w:lineRule="auto"/>
        <w:rPr>
          <w:rFonts w:ascii="Times New Roman" w:hAnsi="Times New Roman" w:cs="Times New Roman"/>
          <w:b/>
          <w:bCs/>
          <w:color w:val="000000" w:themeColor="text1"/>
          <w:sz w:val="24"/>
          <w:szCs w:val="24"/>
          <w:lang w:val="en-US"/>
        </w:rPr>
      </w:pPr>
      <w:bookmarkStart w:id="4" w:name="_Toc149645347"/>
      <w:r w:rsidRPr="003626E9">
        <w:rPr>
          <w:rFonts w:ascii="Times New Roman" w:hAnsi="Times New Roman" w:cs="Times New Roman"/>
          <w:b/>
          <w:bCs/>
          <w:color w:val="000000" w:themeColor="text1"/>
          <w:sz w:val="24"/>
          <w:szCs w:val="24"/>
          <w:lang w:val="en-US"/>
        </w:rPr>
        <w:lastRenderedPageBreak/>
        <w:t>References</w:t>
      </w:r>
      <w:bookmarkEnd w:id="4"/>
    </w:p>
    <w:p w14:paraId="682FF665" w14:textId="64193B1C" w:rsidR="00694E5E" w:rsidRPr="00694E5E" w:rsidRDefault="00694E5E" w:rsidP="00694E5E">
      <w:pPr>
        <w:spacing w:line="360" w:lineRule="auto"/>
        <w:jc w:val="both"/>
        <w:rPr>
          <w:rFonts w:ascii="Times New Roman" w:hAnsi="Times New Roman" w:cs="Times New Roman"/>
          <w:color w:val="222222"/>
          <w:sz w:val="24"/>
          <w:szCs w:val="24"/>
          <w:shd w:val="clear" w:color="auto" w:fill="FFFFFF"/>
        </w:rPr>
      </w:pPr>
      <w:r w:rsidRPr="00694E5E">
        <w:rPr>
          <w:rFonts w:ascii="Times New Roman" w:hAnsi="Times New Roman" w:cs="Times New Roman"/>
          <w:color w:val="222222"/>
          <w:sz w:val="24"/>
          <w:szCs w:val="24"/>
          <w:shd w:val="clear" w:color="auto" w:fill="FFFFFF"/>
        </w:rPr>
        <w:t>Cairns, T. D., Hollenback, J., Preziosi, R. C., &amp; Snow, W. A. (1998). A study of Hersey and Blanchard’s situational leadership theory. </w:t>
      </w:r>
      <w:r w:rsidRPr="00694E5E">
        <w:rPr>
          <w:rFonts w:ascii="Times New Roman" w:hAnsi="Times New Roman" w:cs="Times New Roman"/>
          <w:i/>
          <w:iCs/>
          <w:color w:val="222222"/>
          <w:sz w:val="24"/>
          <w:szCs w:val="24"/>
          <w:shd w:val="clear" w:color="auto" w:fill="FFFFFF"/>
        </w:rPr>
        <w:t>Leadership &amp; Organization Development Journal</w:t>
      </w:r>
      <w:r w:rsidRPr="00694E5E">
        <w:rPr>
          <w:rFonts w:ascii="Times New Roman" w:hAnsi="Times New Roman" w:cs="Times New Roman"/>
          <w:color w:val="222222"/>
          <w:sz w:val="24"/>
          <w:szCs w:val="24"/>
          <w:shd w:val="clear" w:color="auto" w:fill="FFFFFF"/>
        </w:rPr>
        <w:t>, </w:t>
      </w:r>
      <w:r w:rsidRPr="00694E5E">
        <w:rPr>
          <w:rFonts w:ascii="Times New Roman" w:hAnsi="Times New Roman" w:cs="Times New Roman"/>
          <w:i/>
          <w:iCs/>
          <w:color w:val="222222"/>
          <w:sz w:val="24"/>
          <w:szCs w:val="24"/>
          <w:shd w:val="clear" w:color="auto" w:fill="FFFFFF"/>
        </w:rPr>
        <w:t>19</w:t>
      </w:r>
      <w:r w:rsidRPr="00694E5E">
        <w:rPr>
          <w:rFonts w:ascii="Times New Roman" w:hAnsi="Times New Roman" w:cs="Times New Roman"/>
          <w:color w:val="222222"/>
          <w:sz w:val="24"/>
          <w:szCs w:val="24"/>
          <w:shd w:val="clear" w:color="auto" w:fill="FFFFFF"/>
        </w:rPr>
        <w:t>(2), 113-116.</w:t>
      </w:r>
    </w:p>
    <w:p w14:paraId="519B80A4" w14:textId="3C1AB8CA" w:rsidR="006F3FFE" w:rsidRPr="00694E5E" w:rsidRDefault="006F3FFE" w:rsidP="00694E5E">
      <w:pPr>
        <w:spacing w:line="360" w:lineRule="auto"/>
        <w:jc w:val="both"/>
        <w:rPr>
          <w:rFonts w:ascii="Times New Roman" w:hAnsi="Times New Roman" w:cs="Times New Roman"/>
          <w:color w:val="222222"/>
          <w:sz w:val="24"/>
          <w:szCs w:val="24"/>
          <w:shd w:val="clear" w:color="auto" w:fill="FFFFFF"/>
        </w:rPr>
      </w:pPr>
      <w:proofErr w:type="spellStart"/>
      <w:r w:rsidRPr="00694E5E">
        <w:rPr>
          <w:rFonts w:ascii="Times New Roman" w:hAnsi="Times New Roman" w:cs="Times New Roman"/>
          <w:color w:val="222222"/>
          <w:sz w:val="24"/>
          <w:szCs w:val="24"/>
          <w:shd w:val="clear" w:color="auto" w:fill="FFFFFF"/>
        </w:rPr>
        <w:t>Fabac</w:t>
      </w:r>
      <w:proofErr w:type="spellEnd"/>
      <w:r w:rsidRPr="00694E5E">
        <w:rPr>
          <w:rFonts w:ascii="Times New Roman" w:hAnsi="Times New Roman" w:cs="Times New Roman"/>
          <w:color w:val="222222"/>
          <w:sz w:val="24"/>
          <w:szCs w:val="24"/>
          <w:shd w:val="clear" w:color="auto" w:fill="FFFFFF"/>
        </w:rPr>
        <w:t>, R., Kokot, K., &amp; Bubalo, I. (2022). Path-Goal Theory–Leadership Styles and their Changes during Covid-19 Pandemic. </w:t>
      </w:r>
      <w:r w:rsidRPr="00694E5E">
        <w:rPr>
          <w:rFonts w:ascii="Times New Roman" w:hAnsi="Times New Roman" w:cs="Times New Roman"/>
          <w:i/>
          <w:iCs/>
          <w:color w:val="222222"/>
          <w:sz w:val="24"/>
          <w:szCs w:val="24"/>
          <w:shd w:val="clear" w:color="auto" w:fill="FFFFFF"/>
        </w:rPr>
        <w:t>Interdisciplinary Description of Complex Systems: INDECS</w:t>
      </w:r>
      <w:r w:rsidRPr="00694E5E">
        <w:rPr>
          <w:rFonts w:ascii="Times New Roman" w:hAnsi="Times New Roman" w:cs="Times New Roman"/>
          <w:color w:val="222222"/>
          <w:sz w:val="24"/>
          <w:szCs w:val="24"/>
          <w:shd w:val="clear" w:color="auto" w:fill="FFFFFF"/>
        </w:rPr>
        <w:t>, </w:t>
      </w:r>
      <w:r w:rsidRPr="00694E5E">
        <w:rPr>
          <w:rFonts w:ascii="Times New Roman" w:hAnsi="Times New Roman" w:cs="Times New Roman"/>
          <w:i/>
          <w:iCs/>
          <w:color w:val="222222"/>
          <w:sz w:val="24"/>
          <w:szCs w:val="24"/>
          <w:shd w:val="clear" w:color="auto" w:fill="FFFFFF"/>
        </w:rPr>
        <w:t>20</w:t>
      </w:r>
      <w:r w:rsidRPr="00694E5E">
        <w:rPr>
          <w:rFonts w:ascii="Times New Roman" w:hAnsi="Times New Roman" w:cs="Times New Roman"/>
          <w:color w:val="222222"/>
          <w:sz w:val="24"/>
          <w:szCs w:val="24"/>
          <w:shd w:val="clear" w:color="auto" w:fill="FFFFFF"/>
        </w:rPr>
        <w:t>(4), 349-374.</w:t>
      </w:r>
    </w:p>
    <w:p w14:paraId="2D43492F" w14:textId="475CE3C9" w:rsidR="00573E7F" w:rsidRPr="00694E5E" w:rsidRDefault="00573E7F" w:rsidP="00694E5E">
      <w:pPr>
        <w:spacing w:line="360" w:lineRule="auto"/>
        <w:jc w:val="both"/>
        <w:rPr>
          <w:rFonts w:ascii="Times New Roman" w:hAnsi="Times New Roman" w:cs="Times New Roman"/>
          <w:sz w:val="24"/>
          <w:szCs w:val="24"/>
          <w:lang w:val="en-US"/>
        </w:rPr>
      </w:pPr>
      <w:r w:rsidRPr="00694E5E">
        <w:rPr>
          <w:rFonts w:ascii="Times New Roman" w:hAnsi="Times New Roman" w:cs="Times New Roman"/>
          <w:color w:val="222222"/>
          <w:sz w:val="24"/>
          <w:szCs w:val="24"/>
          <w:shd w:val="clear" w:color="auto" w:fill="FFFFFF"/>
        </w:rPr>
        <w:t>Lacey, J. M. (2019). Student development and studio management in applied music teaching through implementation of the situational leadership model.</w:t>
      </w:r>
    </w:p>
    <w:sectPr w:rsidR="00573E7F" w:rsidRPr="00694E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73E69"/>
    <w:multiLevelType w:val="hybridMultilevel"/>
    <w:tmpl w:val="F036F37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6FC527BC"/>
    <w:multiLevelType w:val="hybridMultilevel"/>
    <w:tmpl w:val="2200DA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55961032">
    <w:abstractNumId w:val="1"/>
  </w:num>
  <w:num w:numId="2" w16cid:durableId="957687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0N7E0MTUwMDE3MzVV0lEKTi0uzszPAykwrAUAQuV3nCwAAAA="/>
  </w:docVars>
  <w:rsids>
    <w:rsidRoot w:val="001E40A7"/>
    <w:rsid w:val="0015235F"/>
    <w:rsid w:val="001E40A7"/>
    <w:rsid w:val="00241C4E"/>
    <w:rsid w:val="002D54DB"/>
    <w:rsid w:val="00325D88"/>
    <w:rsid w:val="003626E9"/>
    <w:rsid w:val="00396161"/>
    <w:rsid w:val="00470A56"/>
    <w:rsid w:val="004B5A4C"/>
    <w:rsid w:val="004F7BDB"/>
    <w:rsid w:val="00573E7F"/>
    <w:rsid w:val="00637B0E"/>
    <w:rsid w:val="00692353"/>
    <w:rsid w:val="00694E5E"/>
    <w:rsid w:val="006D2F95"/>
    <w:rsid w:val="006E7F96"/>
    <w:rsid w:val="006F3FFE"/>
    <w:rsid w:val="00741924"/>
    <w:rsid w:val="00875748"/>
    <w:rsid w:val="008A4428"/>
    <w:rsid w:val="00904FFE"/>
    <w:rsid w:val="00946CC4"/>
    <w:rsid w:val="00A378F2"/>
    <w:rsid w:val="00A93E20"/>
    <w:rsid w:val="00AB6D35"/>
    <w:rsid w:val="00B458CC"/>
    <w:rsid w:val="00B83817"/>
    <w:rsid w:val="00BC0166"/>
    <w:rsid w:val="00BC04C0"/>
    <w:rsid w:val="00C316A1"/>
    <w:rsid w:val="00C66B49"/>
    <w:rsid w:val="00D7357C"/>
    <w:rsid w:val="00DC2617"/>
    <w:rsid w:val="00DC7EE9"/>
    <w:rsid w:val="00EA4ADA"/>
    <w:rsid w:val="00F04E2D"/>
    <w:rsid w:val="00FD6456"/>
    <w:rsid w:val="00FE32B3"/>
    <w:rsid w:val="00FE41B3"/>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6AE6"/>
  <w15:chartTrackingRefBased/>
  <w15:docId w15:val="{727C595F-BD63-4908-800F-51DBA473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1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0A7"/>
    <w:pPr>
      <w:ind w:left="720"/>
      <w:contextualSpacing/>
    </w:pPr>
  </w:style>
  <w:style w:type="character" w:customStyle="1" w:styleId="Heading1Char">
    <w:name w:val="Heading 1 Char"/>
    <w:basedOn w:val="DefaultParagraphFont"/>
    <w:link w:val="Heading1"/>
    <w:uiPriority w:val="9"/>
    <w:rsid w:val="00BC016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A4428"/>
    <w:pPr>
      <w:outlineLvl w:val="9"/>
    </w:pPr>
    <w:rPr>
      <w:kern w:val="0"/>
      <w:lang w:val="en-US"/>
      <w14:ligatures w14:val="none"/>
    </w:rPr>
  </w:style>
  <w:style w:type="paragraph" w:styleId="TOC1">
    <w:name w:val="toc 1"/>
    <w:basedOn w:val="Normal"/>
    <w:next w:val="Normal"/>
    <w:autoRedefine/>
    <w:uiPriority w:val="39"/>
    <w:unhideWhenUsed/>
    <w:rsid w:val="008A4428"/>
    <w:pPr>
      <w:spacing w:after="100"/>
    </w:pPr>
  </w:style>
  <w:style w:type="character" w:styleId="Hyperlink">
    <w:name w:val="Hyperlink"/>
    <w:basedOn w:val="DefaultParagraphFont"/>
    <w:uiPriority w:val="99"/>
    <w:unhideWhenUsed/>
    <w:rsid w:val="008A44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9FFA6-C66D-4204-80DE-D9D66F835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6</Pages>
  <Words>1002</Words>
  <Characters>5714</Characters>
  <DocSecurity>0</DocSecurity>
  <Lines>47</Lines>
  <Paragraphs>13</Paragraphs>
  <ScaleCrop>false</ScaleCrop>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2023-10-30T21:29:00Z</dcterms:created>
  <dcterms:modified xsi:type="dcterms:W3CDTF">2023-10-31T06:49:00Z</dcterms:modified>
</cp:coreProperties>
</file>